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82" w:rsidRDefault="003A7E82" w:rsidP="00435980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济南市退役军人事务局</w:t>
      </w:r>
    </w:p>
    <w:p w:rsidR="003A7E82" w:rsidRDefault="003A7E82" w:rsidP="00435980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济南市财政局</w:t>
      </w:r>
    </w:p>
    <w:p w:rsidR="003A7E82" w:rsidRDefault="003A7E82" w:rsidP="00435980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济南市城乡交通运输局</w:t>
      </w:r>
    </w:p>
    <w:p w:rsidR="00784CD4" w:rsidRDefault="008156CC" w:rsidP="002E2F46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156CC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3A7E82">
        <w:rPr>
          <w:rFonts w:ascii="方正小标宋简体" w:eastAsia="方正小标宋简体" w:hAnsi="黑体" w:hint="eastAsia"/>
          <w:sz w:val="44"/>
          <w:szCs w:val="44"/>
        </w:rPr>
        <w:t>印发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 w:rsidRPr="008156CC">
        <w:rPr>
          <w:rFonts w:ascii="方正小标宋简体" w:eastAsia="方正小标宋简体" w:hAnsi="黑体" w:hint="eastAsia"/>
          <w:sz w:val="44"/>
          <w:szCs w:val="44"/>
        </w:rPr>
        <w:t>济南市退役军人免费乘坐</w:t>
      </w:r>
    </w:p>
    <w:p w:rsidR="00DE0732" w:rsidRPr="008156CC" w:rsidRDefault="008156CC" w:rsidP="002E2F46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156CC">
        <w:rPr>
          <w:rFonts w:ascii="方正小标宋简体" w:eastAsia="方正小标宋简体" w:hAnsi="黑体" w:hint="eastAsia"/>
          <w:sz w:val="44"/>
          <w:szCs w:val="44"/>
        </w:rPr>
        <w:t>城市公共交通工具实施办法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 w:rsidR="003A7E82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8156CC" w:rsidRPr="008156CC" w:rsidRDefault="00356118" w:rsidP="002E2F4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</w:t>
      </w:r>
    </w:p>
    <w:p w:rsidR="008156CC" w:rsidRDefault="00356118" w:rsidP="002E2F46">
      <w:pPr>
        <w:spacing w:line="520" w:lineRule="exact"/>
        <w:rPr>
          <w:rFonts w:ascii="仿宋_GB2312" w:eastAsia="仿宋_GB2312"/>
          <w:sz w:val="32"/>
          <w:szCs w:val="32"/>
        </w:rPr>
      </w:pPr>
      <w:r w:rsidRPr="00356118">
        <w:rPr>
          <w:rFonts w:ascii="仿宋_GB2312" w:eastAsia="仿宋_GB2312" w:hint="eastAsia"/>
          <w:sz w:val="32"/>
          <w:szCs w:val="32"/>
        </w:rPr>
        <w:t>各区县退役军人事务局</w:t>
      </w:r>
      <w:r>
        <w:rPr>
          <w:rFonts w:ascii="仿宋_GB2312" w:eastAsia="仿宋_GB2312" w:hint="eastAsia"/>
          <w:sz w:val="32"/>
          <w:szCs w:val="32"/>
        </w:rPr>
        <w:t>、</w:t>
      </w:r>
      <w:r w:rsidRPr="003A7E82">
        <w:rPr>
          <w:rFonts w:ascii="仿宋_GB2312" w:eastAsia="仿宋_GB2312" w:hAnsi="宋体" w:hint="eastAsia"/>
          <w:sz w:val="32"/>
          <w:szCs w:val="32"/>
        </w:rPr>
        <w:t>财政局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3A7E82">
        <w:rPr>
          <w:rFonts w:ascii="仿宋_GB2312" w:eastAsia="仿宋_GB2312" w:hAnsi="宋体" w:hint="eastAsia"/>
          <w:sz w:val="32"/>
          <w:szCs w:val="32"/>
        </w:rPr>
        <w:t>城乡交通运输局</w:t>
      </w:r>
      <w:r w:rsidR="007265AF">
        <w:rPr>
          <w:rFonts w:ascii="仿宋_GB2312" w:eastAsia="仿宋_GB2312" w:hAnsi="宋体" w:hint="eastAsia"/>
          <w:sz w:val="32"/>
          <w:szCs w:val="32"/>
        </w:rPr>
        <w:t>，</w:t>
      </w:r>
      <w:r w:rsidR="007265AF">
        <w:rPr>
          <w:rFonts w:ascii="仿宋_GB2312" w:eastAsia="仿宋_GB2312" w:hint="eastAsia"/>
          <w:sz w:val="32"/>
          <w:szCs w:val="32"/>
        </w:rPr>
        <w:t>各功能区相关部门</w:t>
      </w:r>
      <w:r>
        <w:rPr>
          <w:rFonts w:ascii="仿宋_GB2312" w:eastAsia="仿宋_GB2312" w:hint="eastAsia"/>
          <w:sz w:val="32"/>
          <w:szCs w:val="32"/>
        </w:rPr>
        <w:t>、</w:t>
      </w:r>
      <w:r w:rsidR="008156CC" w:rsidRPr="008156CC">
        <w:rPr>
          <w:rFonts w:ascii="仿宋_GB2312" w:eastAsia="仿宋_GB2312" w:hint="eastAsia"/>
          <w:sz w:val="32"/>
          <w:szCs w:val="32"/>
        </w:rPr>
        <w:t>济南轨道交通集团、济南公交集团</w:t>
      </w:r>
      <w:r w:rsidR="008156CC">
        <w:rPr>
          <w:rFonts w:ascii="仿宋_GB2312" w:eastAsia="仿宋_GB2312" w:hint="eastAsia"/>
          <w:sz w:val="32"/>
          <w:szCs w:val="32"/>
        </w:rPr>
        <w:t>：</w:t>
      </w:r>
    </w:p>
    <w:p w:rsidR="008156CC" w:rsidRPr="002E2F46" w:rsidRDefault="003A7E82" w:rsidP="002E2F46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="008156CC" w:rsidRPr="008156CC">
        <w:rPr>
          <w:rFonts w:ascii="仿宋_GB2312" w:eastAsia="仿宋_GB2312" w:hAnsi="宋体" w:hint="eastAsia"/>
          <w:sz w:val="32"/>
          <w:szCs w:val="32"/>
        </w:rPr>
        <w:t>《济南市退役军人免费乘坐城市公共交通工具实施办法》</w:t>
      </w:r>
      <w:r>
        <w:rPr>
          <w:rFonts w:ascii="仿宋_GB2312" w:eastAsia="仿宋_GB2312" w:hAnsi="宋体" w:hint="eastAsia"/>
          <w:sz w:val="32"/>
          <w:szCs w:val="32"/>
        </w:rPr>
        <w:t>印发给你们</w:t>
      </w:r>
      <w:r w:rsidR="008156C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请遵照执行。</w:t>
      </w:r>
    </w:p>
    <w:p w:rsidR="008156CC" w:rsidRPr="00C227FF" w:rsidRDefault="008156CC" w:rsidP="002E2F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156CC" w:rsidRPr="003A7E82" w:rsidRDefault="003A7E82" w:rsidP="002E2F46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3A7E82">
        <w:rPr>
          <w:rFonts w:ascii="仿宋_GB2312" w:eastAsia="仿宋_GB2312" w:hAnsi="宋体" w:hint="eastAsia"/>
          <w:sz w:val="32"/>
          <w:szCs w:val="32"/>
        </w:rPr>
        <w:t xml:space="preserve">济南市退役军人事务局  </w:t>
      </w:r>
      <w:r w:rsidR="00435980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3A7E82">
        <w:rPr>
          <w:rFonts w:ascii="仿宋_GB2312" w:eastAsia="仿宋_GB2312" w:hAnsi="宋体" w:hint="eastAsia"/>
          <w:sz w:val="32"/>
          <w:szCs w:val="32"/>
        </w:rPr>
        <w:t>济南市财政局</w:t>
      </w:r>
      <w:r w:rsidR="00435980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3A7E82">
        <w:rPr>
          <w:rFonts w:ascii="仿宋_GB2312" w:eastAsia="仿宋_GB2312" w:hAnsi="宋体" w:hint="eastAsia"/>
          <w:sz w:val="32"/>
          <w:szCs w:val="32"/>
        </w:rPr>
        <w:t>济南市城乡交通运输局</w:t>
      </w: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Pr="007D11B1" w:rsidRDefault="007D11B1" w:rsidP="007D11B1">
      <w:pPr>
        <w:spacing w:line="520" w:lineRule="exact"/>
        <w:ind w:firstLineChars="2200" w:firstLine="7040"/>
        <w:rPr>
          <w:rFonts w:ascii="仿宋_GB2312" w:eastAsia="仿宋_GB2312"/>
          <w:sz w:val="32"/>
          <w:szCs w:val="32"/>
        </w:rPr>
      </w:pPr>
      <w:r w:rsidRPr="007D11B1">
        <w:rPr>
          <w:rFonts w:ascii="仿宋_GB2312" w:eastAsia="仿宋_GB2312" w:hint="eastAsia"/>
          <w:sz w:val="32"/>
          <w:szCs w:val="32"/>
        </w:rPr>
        <w:t>2020年9月</w:t>
      </w:r>
      <w:r w:rsidR="00884C64">
        <w:rPr>
          <w:rFonts w:ascii="仿宋_GB2312" w:eastAsia="仿宋_GB2312" w:hint="eastAsia"/>
          <w:sz w:val="32"/>
          <w:szCs w:val="32"/>
        </w:rPr>
        <w:t>2</w:t>
      </w:r>
      <w:r w:rsidRPr="007D11B1">
        <w:rPr>
          <w:rFonts w:ascii="仿宋_GB2312" w:eastAsia="仿宋_GB2312" w:hint="eastAsia"/>
          <w:sz w:val="32"/>
          <w:szCs w:val="32"/>
        </w:rPr>
        <w:t>日</w:t>
      </w: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884C64" w:rsidRPr="00884C64" w:rsidRDefault="00884C64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Pr="001169B1" w:rsidRDefault="001169B1" w:rsidP="001169B1">
      <w:pPr>
        <w:spacing w:before="156" w:after="156"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1169B1">
        <w:rPr>
          <w:rFonts w:ascii="仿宋_GB2312" w:eastAsia="仿宋_GB2312" w:hAnsi="宋体" w:hint="eastAsia"/>
          <w:sz w:val="32"/>
          <w:szCs w:val="32"/>
        </w:rPr>
        <w:t>（此件公开发布）</w:t>
      </w: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7E82" w:rsidRDefault="003A7E82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156CC" w:rsidRDefault="008156CC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济南市</w:t>
      </w:r>
      <w:r w:rsidRPr="00C227FF">
        <w:rPr>
          <w:rFonts w:ascii="方正小标宋简体" w:eastAsia="方正小标宋简体" w:hint="eastAsia"/>
          <w:sz w:val="44"/>
          <w:szCs w:val="44"/>
        </w:rPr>
        <w:t>退役军人免费乘坐</w:t>
      </w:r>
    </w:p>
    <w:p w:rsidR="008156CC" w:rsidRPr="00C227FF" w:rsidRDefault="008156CC" w:rsidP="002E2F46">
      <w:pPr>
        <w:spacing w:before="156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城市</w:t>
      </w:r>
      <w:r w:rsidRPr="00C227FF">
        <w:rPr>
          <w:rFonts w:ascii="方正小标宋简体" w:eastAsia="方正小标宋简体" w:hint="eastAsia"/>
          <w:sz w:val="44"/>
          <w:szCs w:val="44"/>
        </w:rPr>
        <w:t>公共交通工具实施</w:t>
      </w:r>
      <w:r>
        <w:rPr>
          <w:rFonts w:ascii="方正小标宋简体" w:eastAsia="方正小标宋简体" w:hint="eastAsia"/>
          <w:sz w:val="44"/>
          <w:szCs w:val="44"/>
        </w:rPr>
        <w:t>办法</w:t>
      </w:r>
    </w:p>
    <w:p w:rsidR="008156CC" w:rsidRPr="00C227FF" w:rsidRDefault="008156CC" w:rsidP="002E2F46">
      <w:pPr>
        <w:spacing w:before="156" w:after="156" w:line="560" w:lineRule="exact"/>
        <w:jc w:val="center"/>
        <w:rPr>
          <w:rFonts w:ascii="楷体" w:eastAsia="楷体" w:hAnsi="楷体"/>
          <w:sz w:val="32"/>
          <w:szCs w:val="32"/>
        </w:rPr>
      </w:pPr>
    </w:p>
    <w:p w:rsidR="008156CC" w:rsidRPr="00C227FF" w:rsidRDefault="00406743" w:rsidP="002E2F46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为贯彻落实</w:t>
      </w:r>
      <w:r w:rsidR="008156CC" w:rsidRPr="00C227FF">
        <w:rPr>
          <w:rFonts w:ascii="仿宋_GB2312" w:eastAsia="仿宋_GB2312" w:hint="eastAsia"/>
          <w:sz w:val="32"/>
          <w:szCs w:val="32"/>
        </w:rPr>
        <w:t>省委</w:t>
      </w:r>
      <w:r>
        <w:rPr>
          <w:rFonts w:ascii="仿宋_GB2312" w:eastAsia="仿宋_GB2312" w:hint="eastAsia"/>
          <w:sz w:val="32"/>
          <w:szCs w:val="32"/>
        </w:rPr>
        <w:t>有关文件精神</w:t>
      </w:r>
      <w:r w:rsidR="00396171">
        <w:rPr>
          <w:rFonts w:ascii="仿宋_GB2312" w:eastAsia="仿宋_GB2312" w:hint="eastAsia"/>
          <w:sz w:val="32"/>
          <w:szCs w:val="32"/>
        </w:rPr>
        <w:t>，按照</w:t>
      </w:r>
      <w:r w:rsidR="008156CC">
        <w:rPr>
          <w:rFonts w:ascii="仿宋_GB2312" w:eastAsia="仿宋_GB2312" w:hint="eastAsia"/>
          <w:sz w:val="32"/>
          <w:szCs w:val="32"/>
        </w:rPr>
        <w:t>市委</w:t>
      </w:r>
      <w:r w:rsidR="008156CC" w:rsidRPr="00C227FF">
        <w:rPr>
          <w:rFonts w:ascii="仿宋_GB2312" w:eastAsia="仿宋_GB2312" w:hAnsi="宋体" w:hint="eastAsia"/>
          <w:sz w:val="32"/>
          <w:szCs w:val="32"/>
        </w:rPr>
        <w:t>有关</w:t>
      </w:r>
      <w:r w:rsidR="00396171">
        <w:rPr>
          <w:rFonts w:ascii="仿宋_GB2312" w:eastAsia="仿宋_GB2312" w:hAnsi="宋体" w:hint="eastAsia"/>
          <w:sz w:val="32"/>
          <w:szCs w:val="32"/>
        </w:rPr>
        <w:t>工作</w:t>
      </w:r>
      <w:r w:rsidR="008156CC" w:rsidRPr="00C227FF">
        <w:rPr>
          <w:rFonts w:ascii="仿宋_GB2312" w:eastAsia="仿宋_GB2312" w:hAnsi="宋体" w:hint="eastAsia"/>
          <w:sz w:val="32"/>
          <w:szCs w:val="32"/>
        </w:rPr>
        <w:t>要求，结合</w:t>
      </w:r>
      <w:r w:rsidR="008156CC">
        <w:rPr>
          <w:rFonts w:ascii="仿宋_GB2312" w:eastAsia="仿宋_GB2312" w:hAnsi="宋体" w:hint="eastAsia"/>
          <w:sz w:val="32"/>
          <w:szCs w:val="32"/>
        </w:rPr>
        <w:t>我市</w:t>
      </w:r>
      <w:r w:rsidR="008156CC" w:rsidRPr="00C227FF">
        <w:rPr>
          <w:rFonts w:ascii="仿宋_GB2312" w:eastAsia="仿宋_GB2312" w:hAnsi="宋体" w:hint="eastAsia"/>
          <w:sz w:val="32"/>
          <w:szCs w:val="32"/>
        </w:rPr>
        <w:t>实际，</w:t>
      </w:r>
      <w:r w:rsidR="008156CC">
        <w:rPr>
          <w:rFonts w:ascii="仿宋_GB2312" w:eastAsia="仿宋_GB2312" w:hAnsi="宋体" w:hint="eastAsia"/>
          <w:sz w:val="32"/>
          <w:szCs w:val="32"/>
        </w:rPr>
        <w:t>对</w:t>
      </w:r>
      <w:r w:rsidR="008156CC" w:rsidRPr="000E0C54">
        <w:rPr>
          <w:rFonts w:ascii="仿宋_GB2312" w:eastAsia="仿宋_GB2312" w:hAnsi="宋体" w:hint="eastAsia"/>
          <w:sz w:val="32"/>
          <w:szCs w:val="32"/>
        </w:rPr>
        <w:t>退役军人</w:t>
      </w:r>
      <w:r w:rsidR="008156CC" w:rsidRPr="00C227FF">
        <w:rPr>
          <w:rFonts w:ascii="仿宋_GB2312" w:eastAsia="仿宋_GB2312" w:hAnsi="宋体" w:hint="eastAsia"/>
          <w:sz w:val="32"/>
          <w:szCs w:val="32"/>
        </w:rPr>
        <w:t>发行“拥军卡”</w:t>
      </w:r>
      <w:r w:rsidR="008156CC">
        <w:rPr>
          <w:rFonts w:ascii="仿宋_GB2312" w:eastAsia="仿宋_GB2312" w:hAnsi="宋体" w:hint="eastAsia"/>
          <w:sz w:val="32"/>
          <w:szCs w:val="32"/>
        </w:rPr>
        <w:t>，</w:t>
      </w:r>
      <w:r w:rsidR="008156CC" w:rsidRPr="000E0C54">
        <w:rPr>
          <w:rFonts w:ascii="仿宋_GB2312" w:eastAsia="仿宋_GB2312" w:hAnsi="宋体" w:hint="eastAsia"/>
          <w:sz w:val="32"/>
          <w:szCs w:val="32"/>
        </w:rPr>
        <w:t>免费乘坐</w:t>
      </w:r>
      <w:r w:rsidR="008156CC">
        <w:rPr>
          <w:rFonts w:ascii="仿宋_GB2312" w:eastAsia="仿宋_GB2312" w:hAnsi="宋体" w:hint="eastAsia"/>
          <w:sz w:val="32"/>
          <w:szCs w:val="32"/>
        </w:rPr>
        <w:t>城市</w:t>
      </w:r>
      <w:r w:rsidR="008156CC" w:rsidRPr="000E0C54">
        <w:rPr>
          <w:rFonts w:ascii="仿宋_GB2312" w:eastAsia="仿宋_GB2312" w:hAnsi="宋体" w:hint="eastAsia"/>
          <w:sz w:val="32"/>
          <w:szCs w:val="32"/>
        </w:rPr>
        <w:t>公共交通工具</w:t>
      </w:r>
      <w:r w:rsidR="008156CC">
        <w:rPr>
          <w:rFonts w:ascii="仿宋_GB2312" w:eastAsia="仿宋_GB2312" w:hAnsi="宋体" w:hint="eastAsia"/>
          <w:sz w:val="32"/>
          <w:szCs w:val="32"/>
        </w:rPr>
        <w:t>，具体实施办法</w:t>
      </w:r>
      <w:r w:rsidR="008156CC" w:rsidRPr="00C227FF">
        <w:rPr>
          <w:rFonts w:ascii="仿宋_GB2312" w:eastAsia="仿宋_GB2312" w:hAnsi="宋体" w:hint="eastAsia"/>
          <w:sz w:val="32"/>
          <w:szCs w:val="32"/>
        </w:rPr>
        <w:t>如下：</w:t>
      </w:r>
    </w:p>
    <w:p w:rsidR="008156CC" w:rsidRPr="00C227FF" w:rsidRDefault="008156CC" w:rsidP="002E2F46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C227FF">
        <w:rPr>
          <w:rFonts w:ascii="黑体" w:eastAsia="黑体" w:hAnsi="黑体" w:cs="仿宋" w:hint="eastAsia"/>
          <w:sz w:val="32"/>
          <w:szCs w:val="32"/>
        </w:rPr>
        <w:t>一、办卡范围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227FF">
        <w:rPr>
          <w:rFonts w:ascii="仿宋_GB2312" w:eastAsia="仿宋_GB2312" w:hAnsi="仿宋" w:cs="仿宋" w:hint="eastAsia"/>
          <w:sz w:val="32"/>
          <w:szCs w:val="32"/>
        </w:rPr>
        <w:t>济南市户籍</w:t>
      </w:r>
      <w:r w:rsidR="00197162">
        <w:rPr>
          <w:rFonts w:ascii="仿宋_GB2312" w:eastAsia="仿宋_GB2312" w:hAnsi="仿宋" w:cs="仿宋" w:hint="eastAsia"/>
          <w:sz w:val="32"/>
          <w:szCs w:val="32"/>
        </w:rPr>
        <w:t>且经退役军人事务部门</w:t>
      </w:r>
      <w:r w:rsidR="00E572CD">
        <w:rPr>
          <w:rFonts w:ascii="仿宋_GB2312" w:eastAsia="仿宋_GB2312" w:hAnsi="仿宋" w:cs="仿宋" w:hint="eastAsia"/>
          <w:sz w:val="32"/>
          <w:szCs w:val="32"/>
        </w:rPr>
        <w:t>数据采集在册</w:t>
      </w:r>
      <w:r w:rsidR="00197162">
        <w:rPr>
          <w:rFonts w:ascii="仿宋_GB2312" w:eastAsia="仿宋_GB2312" w:hAnsi="仿宋" w:cs="仿宋" w:hint="eastAsia"/>
          <w:sz w:val="32"/>
          <w:szCs w:val="32"/>
        </w:rPr>
        <w:t>的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退役军人</w:t>
      </w:r>
    </w:p>
    <w:p w:rsidR="008156CC" w:rsidRPr="00C227FF" w:rsidRDefault="008156CC" w:rsidP="002E2F46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C227FF">
        <w:rPr>
          <w:rFonts w:ascii="黑体" w:eastAsia="黑体" w:hAnsi="黑体" w:cs="仿宋" w:hint="eastAsia"/>
          <w:sz w:val="32"/>
          <w:szCs w:val="32"/>
        </w:rPr>
        <w:t>二、优惠标准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227FF">
        <w:rPr>
          <w:rFonts w:ascii="仿宋_GB2312" w:eastAsia="仿宋_GB2312" w:hAnsi="仿宋" w:cs="仿宋" w:hint="eastAsia"/>
          <w:sz w:val="32"/>
          <w:szCs w:val="32"/>
        </w:rPr>
        <w:t>持卡人在有效期内可免费乘坐</w:t>
      </w:r>
      <w:r>
        <w:rPr>
          <w:rFonts w:ascii="仿宋_GB2312" w:eastAsia="仿宋_GB2312" w:hAnsi="仿宋" w:cs="仿宋" w:hint="eastAsia"/>
          <w:sz w:val="32"/>
          <w:szCs w:val="32"/>
        </w:rPr>
        <w:t>济南市行政区域内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常规</w:t>
      </w:r>
      <w:r>
        <w:rPr>
          <w:rFonts w:ascii="仿宋_GB2312" w:eastAsia="仿宋_GB2312" w:hAnsi="仿宋" w:cs="仿宋" w:hint="eastAsia"/>
          <w:sz w:val="32"/>
          <w:szCs w:val="32"/>
        </w:rPr>
        <w:t>城市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公交、地铁线路</w:t>
      </w:r>
      <w:r>
        <w:rPr>
          <w:rFonts w:ascii="仿宋_GB2312" w:eastAsia="仿宋_GB2312" w:hAnsi="仿宋" w:cs="仿宋" w:hint="eastAsia"/>
          <w:sz w:val="32"/>
          <w:szCs w:val="32"/>
        </w:rPr>
        <w:t>，由此增加的</w:t>
      </w:r>
      <w:r w:rsidR="00C928B1">
        <w:rPr>
          <w:rFonts w:ascii="仿宋_GB2312" w:eastAsia="仿宋_GB2312" w:hAnsi="仿宋" w:cs="仿宋" w:hint="eastAsia"/>
          <w:sz w:val="32"/>
          <w:szCs w:val="32"/>
        </w:rPr>
        <w:t>费用</w:t>
      </w:r>
      <w:r>
        <w:rPr>
          <w:rFonts w:ascii="仿宋_GB2312" w:eastAsia="仿宋_GB2312" w:hAnsi="仿宋" w:cs="仿宋" w:hint="eastAsia"/>
          <w:sz w:val="32"/>
          <w:szCs w:val="32"/>
        </w:rPr>
        <w:t>，经审核后，由财政部门予以补贴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156CC" w:rsidRPr="00C227FF" w:rsidRDefault="008156CC" w:rsidP="002E2F46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 w:rsidRPr="00C227FF">
        <w:rPr>
          <w:rFonts w:ascii="黑体" w:eastAsia="黑体" w:hAnsi="宋体" w:cs="宋体" w:hint="eastAsia"/>
          <w:sz w:val="32"/>
          <w:szCs w:val="32"/>
        </w:rPr>
        <w:t>办理流程</w:t>
      </w:r>
    </w:p>
    <w:p w:rsidR="008156CC" w:rsidRPr="00C227FF" w:rsidRDefault="008156CC" w:rsidP="002E2F46">
      <w:pPr>
        <w:spacing w:line="560" w:lineRule="exact"/>
        <w:ind w:firstLine="640"/>
        <w:rPr>
          <w:rFonts w:ascii="楷体" w:eastAsia="楷体" w:hAnsi="楷体" w:cs="宋体"/>
          <w:sz w:val="32"/>
          <w:szCs w:val="32"/>
        </w:rPr>
      </w:pPr>
      <w:r w:rsidRPr="00C227FF">
        <w:rPr>
          <w:rFonts w:ascii="楷体" w:eastAsia="楷体" w:hAnsi="楷体" w:cs="宋体" w:hint="eastAsia"/>
          <w:sz w:val="32"/>
          <w:szCs w:val="32"/>
        </w:rPr>
        <w:t>（一）办理人员名单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227FF">
        <w:rPr>
          <w:rFonts w:ascii="仿宋_GB2312" w:eastAsia="仿宋_GB2312" w:hAnsi="仿宋" w:cs="仿宋" w:hint="eastAsia"/>
          <w:sz w:val="32"/>
          <w:szCs w:val="32"/>
        </w:rPr>
        <w:t>由</w:t>
      </w:r>
      <w:r>
        <w:rPr>
          <w:rFonts w:ascii="仿宋_GB2312" w:eastAsia="仿宋_GB2312" w:hAnsi="仿宋" w:cs="仿宋" w:hint="eastAsia"/>
          <w:sz w:val="32"/>
          <w:szCs w:val="32"/>
        </w:rPr>
        <w:t>市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退役军人事务局对办卡网点提供数据支撑，部分审验流程前置，明确办</w:t>
      </w:r>
      <w:r>
        <w:rPr>
          <w:rFonts w:ascii="仿宋_GB2312" w:eastAsia="仿宋_GB2312" w:hAnsi="仿宋" w:cs="仿宋" w:hint="eastAsia"/>
          <w:sz w:val="32"/>
          <w:szCs w:val="32"/>
        </w:rPr>
        <w:t>卡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人员范围。</w:t>
      </w:r>
    </w:p>
    <w:p w:rsidR="008156CC" w:rsidRPr="00C227FF" w:rsidRDefault="008156CC" w:rsidP="002E2F46">
      <w:pPr>
        <w:spacing w:line="560" w:lineRule="exact"/>
        <w:ind w:firstLine="640"/>
        <w:rPr>
          <w:rFonts w:ascii="楷体" w:eastAsia="楷体" w:hAnsi="楷体" w:cs="宋体"/>
          <w:sz w:val="32"/>
          <w:szCs w:val="32"/>
        </w:rPr>
      </w:pPr>
      <w:r w:rsidRPr="00C227FF">
        <w:rPr>
          <w:rFonts w:ascii="楷体" w:eastAsia="楷体" w:hAnsi="楷体" w:cs="宋体" w:hint="eastAsia"/>
          <w:sz w:val="32"/>
          <w:szCs w:val="32"/>
        </w:rPr>
        <w:t>（二）</w:t>
      </w:r>
      <w:proofErr w:type="gramStart"/>
      <w:r w:rsidRPr="00C227FF">
        <w:rPr>
          <w:rFonts w:ascii="楷体" w:eastAsia="楷体" w:hAnsi="楷体" w:cs="宋体" w:hint="eastAsia"/>
          <w:sz w:val="32"/>
          <w:szCs w:val="32"/>
        </w:rPr>
        <w:t>卡证办理</w:t>
      </w:r>
      <w:proofErr w:type="gramEnd"/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C227FF">
        <w:rPr>
          <w:rFonts w:ascii="仿宋_GB2312" w:eastAsia="仿宋_GB2312" w:hAnsi="仿宋" w:cs="仿宋" w:hint="eastAsia"/>
          <w:sz w:val="32"/>
          <w:szCs w:val="32"/>
        </w:rPr>
        <w:t>符合办卡条件的退役军人，持身份证、10元办卡押金</w:t>
      </w:r>
      <w:r w:rsidR="00C928B1">
        <w:rPr>
          <w:rFonts w:ascii="仿宋_GB2312" w:eastAsia="仿宋_GB2312" w:hAnsi="仿宋" w:cs="仿宋" w:hint="eastAsia"/>
          <w:sz w:val="32"/>
          <w:szCs w:val="32"/>
        </w:rPr>
        <w:t>、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个人近期免冠二寸彩照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张，就近到济南公共交通集团</w:t>
      </w:r>
      <w:r>
        <w:rPr>
          <w:rFonts w:ascii="仿宋_GB2312" w:eastAsia="仿宋_GB2312" w:hAnsi="仿宋" w:cs="仿宋" w:hint="eastAsia"/>
          <w:sz w:val="32"/>
          <w:szCs w:val="32"/>
        </w:rPr>
        <w:t>、济南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轨道交通集团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311D2C">
        <w:rPr>
          <w:rFonts w:ascii="仿宋_GB2312" w:eastAsia="仿宋_GB2312" w:hAnsi="仿宋" w:cs="仿宋" w:hint="eastAsia"/>
          <w:sz w:val="32"/>
          <w:szCs w:val="32"/>
        </w:rPr>
        <w:t>莱芜公共汽车公司</w:t>
      </w:r>
      <w:r>
        <w:rPr>
          <w:rFonts w:ascii="仿宋_GB2312" w:eastAsia="仿宋_GB2312" w:hAnsi="仿宋" w:cs="仿宋" w:hint="eastAsia"/>
          <w:sz w:val="32"/>
          <w:szCs w:val="32"/>
        </w:rPr>
        <w:t>、莱芜长运公司等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所属办卡网点进行办理。</w:t>
      </w:r>
      <w:proofErr w:type="gramStart"/>
      <w:r w:rsidRPr="00C227FF">
        <w:rPr>
          <w:rFonts w:ascii="仿宋_GB2312" w:eastAsia="仿宋_GB2312" w:hAnsi="仿宋" w:cs="仿宋" w:hint="eastAsia"/>
          <w:sz w:val="32"/>
          <w:szCs w:val="32"/>
        </w:rPr>
        <w:t>卡证发售</w:t>
      </w:r>
      <w:proofErr w:type="gramEnd"/>
      <w:r w:rsidRPr="00C227FF">
        <w:rPr>
          <w:rFonts w:ascii="仿宋_GB2312" w:eastAsia="仿宋_GB2312" w:hAnsi="仿宋" w:cs="仿宋" w:hint="eastAsia"/>
          <w:sz w:val="32"/>
          <w:szCs w:val="32"/>
        </w:rPr>
        <w:t>人员通过</w:t>
      </w:r>
      <w:r>
        <w:rPr>
          <w:rFonts w:ascii="仿宋_GB2312" w:eastAsia="仿宋_GB2312" w:hAnsi="仿宋" w:cs="仿宋" w:hint="eastAsia"/>
          <w:sz w:val="32"/>
          <w:szCs w:val="32"/>
        </w:rPr>
        <w:t>系统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身份证</w:t>
      </w:r>
      <w:r>
        <w:rPr>
          <w:rFonts w:ascii="仿宋_GB2312" w:eastAsia="仿宋_GB2312" w:hAnsi="仿宋" w:cs="仿宋" w:hint="eastAsia"/>
          <w:sz w:val="32"/>
          <w:szCs w:val="32"/>
        </w:rPr>
        <w:t>件核验后</w:t>
      </w:r>
      <w:r w:rsidRPr="00C227FF">
        <w:rPr>
          <w:rFonts w:ascii="仿宋_GB2312" w:eastAsia="仿宋_GB2312" w:hAnsi="仿宋" w:cs="仿宋" w:hint="eastAsia"/>
          <w:sz w:val="32"/>
          <w:szCs w:val="32"/>
        </w:rPr>
        <w:t>，即可办理。</w:t>
      </w:r>
    </w:p>
    <w:p w:rsidR="008156CC" w:rsidRPr="00C227FF" w:rsidRDefault="008156CC" w:rsidP="002E2F46">
      <w:pPr>
        <w:spacing w:line="560" w:lineRule="exact"/>
        <w:ind w:firstLine="640"/>
        <w:rPr>
          <w:rFonts w:ascii="楷体" w:eastAsia="楷体" w:hAnsi="楷体" w:cs="宋体"/>
          <w:sz w:val="32"/>
          <w:szCs w:val="32"/>
        </w:rPr>
      </w:pPr>
      <w:r w:rsidRPr="00C227FF">
        <w:rPr>
          <w:rFonts w:ascii="楷体" w:eastAsia="楷体" w:hAnsi="楷体" w:cs="宋体" w:hint="eastAsia"/>
          <w:sz w:val="32"/>
          <w:szCs w:val="32"/>
        </w:rPr>
        <w:t>（三）补换卡流程</w:t>
      </w:r>
    </w:p>
    <w:p w:rsidR="008156CC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 w:rsidRPr="00C227FF">
        <w:rPr>
          <w:rFonts w:ascii="仿宋_GB2312" w:eastAsia="仿宋_GB2312" w:hAnsi="宋体" w:cs="宋体" w:hint="eastAsia"/>
          <w:sz w:val="32"/>
          <w:szCs w:val="32"/>
        </w:rPr>
        <w:t>拥军卡</w:t>
      </w:r>
      <w:proofErr w:type="gramEnd"/>
      <w:r w:rsidRPr="00C227FF">
        <w:rPr>
          <w:rFonts w:ascii="仿宋_GB2312" w:eastAsia="仿宋_GB2312" w:hAnsi="宋体" w:cs="宋体" w:hint="eastAsia"/>
          <w:sz w:val="32"/>
          <w:szCs w:val="32"/>
        </w:rPr>
        <w:t>采用实名制，补卡、换卡</w:t>
      </w:r>
      <w:r>
        <w:rPr>
          <w:rFonts w:ascii="仿宋_GB2312" w:eastAsia="仿宋_GB2312" w:hAnsi="宋体" w:cs="宋体" w:hint="eastAsia"/>
          <w:sz w:val="32"/>
          <w:szCs w:val="32"/>
        </w:rPr>
        <w:t>均需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携带身份证到</w:t>
      </w:r>
      <w:r>
        <w:rPr>
          <w:rFonts w:ascii="仿宋_GB2312" w:eastAsia="仿宋_GB2312" w:hAnsi="宋体" w:cs="宋体" w:hint="eastAsia"/>
          <w:sz w:val="32"/>
          <w:szCs w:val="32"/>
        </w:rPr>
        <w:t>指定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办卡网点办理。</w:t>
      </w:r>
      <w:proofErr w:type="gramStart"/>
      <w:r w:rsidRPr="00C227FF">
        <w:rPr>
          <w:rFonts w:ascii="仿宋_GB2312" w:eastAsia="仿宋_GB2312" w:hAnsi="宋体" w:cs="宋体" w:hint="eastAsia"/>
          <w:sz w:val="32"/>
          <w:szCs w:val="32"/>
        </w:rPr>
        <w:t>自新卡</w:t>
      </w:r>
      <w:proofErr w:type="gramEnd"/>
      <w:r w:rsidRPr="00C227FF">
        <w:rPr>
          <w:rFonts w:ascii="仿宋_GB2312" w:eastAsia="仿宋_GB2312" w:hAnsi="宋体" w:cs="宋体" w:hint="eastAsia"/>
          <w:sz w:val="32"/>
          <w:szCs w:val="32"/>
        </w:rPr>
        <w:t>办理后，旧卡</w:t>
      </w:r>
      <w:r>
        <w:rPr>
          <w:rFonts w:ascii="仿宋_GB2312" w:eastAsia="仿宋_GB2312" w:hAnsi="宋体" w:cs="宋体" w:hint="eastAsia"/>
          <w:sz w:val="32"/>
          <w:szCs w:val="32"/>
        </w:rPr>
        <w:t>自动</w:t>
      </w:r>
      <w:r w:rsidR="00516C41">
        <w:rPr>
          <w:rFonts w:ascii="仿宋_GB2312" w:eastAsia="仿宋_GB2312" w:hAnsi="宋体" w:cs="宋体" w:hint="eastAsia"/>
          <w:sz w:val="32"/>
          <w:szCs w:val="32"/>
        </w:rPr>
        <w:t>挂失进入冻结名单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77890" w:rsidRPr="00C227FF" w:rsidRDefault="00677890" w:rsidP="00677890">
      <w:pPr>
        <w:spacing w:line="560" w:lineRule="exact"/>
        <w:ind w:firstLine="640"/>
        <w:rPr>
          <w:rFonts w:ascii="楷体" w:eastAsia="楷体" w:hAnsi="楷体" w:cs="宋体"/>
          <w:sz w:val="32"/>
          <w:szCs w:val="32"/>
        </w:rPr>
      </w:pPr>
      <w:r w:rsidRPr="00C227FF">
        <w:rPr>
          <w:rFonts w:ascii="楷体" w:eastAsia="楷体" w:hAnsi="楷体" w:cs="宋体" w:hint="eastAsia"/>
          <w:sz w:val="32"/>
          <w:szCs w:val="32"/>
        </w:rPr>
        <w:t>（</w:t>
      </w:r>
      <w:r>
        <w:rPr>
          <w:rFonts w:ascii="楷体" w:eastAsia="楷体" w:hAnsi="楷体" w:cs="宋体" w:hint="eastAsia"/>
          <w:sz w:val="32"/>
          <w:szCs w:val="32"/>
        </w:rPr>
        <w:t>四</w:t>
      </w:r>
      <w:r w:rsidRPr="00C227FF">
        <w:rPr>
          <w:rFonts w:ascii="楷体" w:eastAsia="楷体" w:hAnsi="楷体" w:cs="宋体" w:hint="eastAsia"/>
          <w:sz w:val="32"/>
          <w:szCs w:val="32"/>
        </w:rPr>
        <w:t>）</w:t>
      </w:r>
      <w:proofErr w:type="gramStart"/>
      <w:r>
        <w:rPr>
          <w:rFonts w:ascii="楷体" w:eastAsia="楷体" w:hAnsi="楷体" w:cs="宋体" w:hint="eastAsia"/>
          <w:sz w:val="32"/>
          <w:szCs w:val="32"/>
        </w:rPr>
        <w:t>卡证审验</w:t>
      </w:r>
      <w:proofErr w:type="gramEnd"/>
    </w:p>
    <w:p w:rsidR="00677890" w:rsidRPr="00C227FF" w:rsidRDefault="00677890" w:rsidP="00677890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677890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 “拥军卡”每年审验一次。退役军人事务局每</w:t>
      </w:r>
      <w:r>
        <w:rPr>
          <w:rFonts w:ascii="仿宋_GB2312" w:eastAsia="仿宋_GB2312" w:hAnsi="宋体" w:cs="宋体" w:hint="eastAsia"/>
          <w:sz w:val="32"/>
          <w:szCs w:val="32"/>
        </w:rPr>
        <w:t>季度</w:t>
      </w:r>
      <w:r w:rsidRPr="00677890">
        <w:rPr>
          <w:rFonts w:ascii="仿宋_GB2312" w:eastAsia="仿宋_GB2312" w:hAnsi="宋体" w:cs="宋体" w:hint="eastAsia"/>
          <w:sz w:val="32"/>
          <w:szCs w:val="32"/>
        </w:rPr>
        <w:t>定期更新可办理人员信息，办卡单位后台自动审验</w:t>
      </w:r>
      <w:proofErr w:type="gramStart"/>
      <w:r w:rsidRPr="00677890">
        <w:rPr>
          <w:rFonts w:ascii="仿宋_GB2312" w:eastAsia="仿宋_GB2312" w:hAnsi="宋体" w:cs="宋体" w:hint="eastAsia"/>
          <w:sz w:val="32"/>
          <w:szCs w:val="32"/>
        </w:rPr>
        <w:t>到期卡证</w:t>
      </w:r>
      <w:proofErr w:type="gramEnd"/>
      <w:r w:rsidRPr="00677890">
        <w:rPr>
          <w:rFonts w:ascii="仿宋_GB2312" w:eastAsia="仿宋_GB2312" w:hAnsi="宋体" w:cs="宋体" w:hint="eastAsia"/>
          <w:sz w:val="32"/>
          <w:szCs w:val="32"/>
        </w:rPr>
        <w:t>。审验通过后激活下一期合计1年的使用权限，</w:t>
      </w:r>
      <w:proofErr w:type="gramStart"/>
      <w:r w:rsidRPr="00677890">
        <w:rPr>
          <w:rFonts w:ascii="仿宋_GB2312" w:eastAsia="仿宋_GB2312" w:hAnsi="宋体" w:cs="宋体" w:hint="eastAsia"/>
          <w:sz w:val="32"/>
          <w:szCs w:val="32"/>
        </w:rPr>
        <w:t>审验未</w:t>
      </w:r>
      <w:proofErr w:type="gramEnd"/>
      <w:r w:rsidRPr="00677890">
        <w:rPr>
          <w:rFonts w:ascii="仿宋_GB2312" w:eastAsia="仿宋_GB2312" w:hAnsi="宋体" w:cs="宋体" w:hint="eastAsia"/>
          <w:sz w:val="32"/>
          <w:szCs w:val="32"/>
        </w:rPr>
        <w:t>通过自动失效。</w:t>
      </w:r>
    </w:p>
    <w:p w:rsidR="008156CC" w:rsidRPr="00C227FF" w:rsidRDefault="008156CC" w:rsidP="002E2F46">
      <w:pPr>
        <w:spacing w:line="560" w:lineRule="exact"/>
        <w:ind w:firstLine="640"/>
        <w:rPr>
          <w:rFonts w:ascii="黑体" w:eastAsia="黑体" w:hAnsi="宋体" w:cs="宋体"/>
          <w:sz w:val="32"/>
          <w:szCs w:val="32"/>
        </w:rPr>
      </w:pPr>
      <w:r w:rsidRPr="00C227FF">
        <w:rPr>
          <w:rFonts w:ascii="黑体" w:eastAsia="黑体" w:hAnsi="宋体" w:cs="宋体" w:hint="eastAsia"/>
          <w:sz w:val="32"/>
          <w:szCs w:val="32"/>
        </w:rPr>
        <w:t>四、其他注意事项</w:t>
      </w:r>
    </w:p>
    <w:p w:rsidR="008156CC" w:rsidRPr="00C227FF" w:rsidRDefault="008156CC" w:rsidP="002E2F4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已办理过“老年免费卡”、“荣军卡”、“爱心卡”、“泉城人才交通卡”等免费卡</w:t>
      </w:r>
      <w:r>
        <w:rPr>
          <w:rFonts w:ascii="仿宋_GB2312" w:eastAsia="仿宋_GB2312" w:hAnsi="宋体" w:cs="宋体" w:hint="eastAsia"/>
          <w:sz w:val="32"/>
          <w:szCs w:val="32"/>
        </w:rPr>
        <w:t>并符合办理退役军人“拥军卡”的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乘客可自愿选择办理“拥军卡”，原免费卡注销收回。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卡片采用实名制办卡方式，仅限本人使用，不得冒用或转借他人使用。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乘车时应主动出示</w:t>
      </w:r>
      <w:r w:rsidR="00C928B1" w:rsidRPr="00C227FF">
        <w:rPr>
          <w:rFonts w:ascii="仿宋_GB2312" w:eastAsia="仿宋_GB2312" w:hAnsi="宋体" w:cs="宋体" w:hint="eastAsia"/>
          <w:sz w:val="32"/>
          <w:szCs w:val="32"/>
        </w:rPr>
        <w:t>刷卡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，接受工作人员查验；未持卡或持无效卡乘车，应按所乘车线路票价购票。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乘坐规定线路以外的公共交通线路，须按所乘线路票价购票。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（五）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违反乘车卡使用规定的，</w:t>
      </w:r>
      <w:r>
        <w:rPr>
          <w:rFonts w:ascii="仿宋_GB2312" w:eastAsia="仿宋_GB2312" w:hAnsi="宋体" w:cs="宋体" w:hint="eastAsia"/>
          <w:sz w:val="32"/>
          <w:szCs w:val="32"/>
        </w:rPr>
        <w:t>发卡单位</w:t>
      </w:r>
      <w:r w:rsidR="00C928B1">
        <w:rPr>
          <w:rFonts w:ascii="仿宋_GB2312" w:eastAsia="仿宋_GB2312" w:hAnsi="宋体" w:cs="宋体" w:hint="eastAsia"/>
          <w:sz w:val="32"/>
          <w:szCs w:val="32"/>
        </w:rPr>
        <w:t>有权收回乘车卡并</w:t>
      </w:r>
      <w:r w:rsidR="00516C41">
        <w:rPr>
          <w:rFonts w:ascii="仿宋_GB2312" w:eastAsia="仿宋_GB2312" w:hAnsi="宋体" w:cs="宋体" w:hint="eastAsia"/>
          <w:sz w:val="32"/>
          <w:szCs w:val="32"/>
        </w:rPr>
        <w:t>记入冻结名单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，不再予以补办。</w:t>
      </w:r>
    </w:p>
    <w:p w:rsidR="008156CC" w:rsidRPr="00C227FF" w:rsidRDefault="008156CC" w:rsidP="002E2F46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（六）原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“荣军卡”</w:t>
      </w:r>
      <w:r>
        <w:rPr>
          <w:rFonts w:ascii="仿宋_GB2312" w:eastAsia="仿宋_GB2312" w:hAnsi="宋体" w:cs="宋体" w:hint="eastAsia"/>
          <w:sz w:val="32"/>
          <w:szCs w:val="32"/>
        </w:rPr>
        <w:t>将统一</w:t>
      </w:r>
      <w:r w:rsidRPr="00C227FF">
        <w:rPr>
          <w:rFonts w:ascii="仿宋_GB2312" w:eastAsia="仿宋_GB2312" w:hAnsi="宋体" w:cs="宋体" w:hint="eastAsia"/>
          <w:sz w:val="32"/>
          <w:szCs w:val="32"/>
        </w:rPr>
        <w:t>更名为“拥军卡”，原“荣军卡”办理方式不变。</w:t>
      </w:r>
    </w:p>
    <w:p w:rsidR="008156CC" w:rsidRPr="008156CC" w:rsidRDefault="008156CC" w:rsidP="002E2F4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本办法自2020年10月</w:t>
      </w:r>
      <w:r w:rsidR="00A67265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日起实施。各区（县）城市公交没有</w:t>
      </w:r>
      <w:r w:rsidR="00C928B1">
        <w:rPr>
          <w:rFonts w:ascii="仿宋_GB2312" w:eastAsia="仿宋_GB2312" w:hAnsi="宋体" w:cs="宋体" w:hint="eastAsia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sz w:val="32"/>
          <w:szCs w:val="32"/>
        </w:rPr>
        <w:t>中心城区联网的，可参照执行。</w:t>
      </w:r>
    </w:p>
    <w:sectPr w:rsidR="008156CC" w:rsidRPr="008156CC" w:rsidSect="004359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74" w:rsidRDefault="00AA0574" w:rsidP="002E2F46">
      <w:r>
        <w:separator/>
      </w:r>
    </w:p>
  </w:endnote>
  <w:endnote w:type="continuationSeparator" w:id="0">
    <w:p w:rsidR="00AA0574" w:rsidRDefault="00AA0574" w:rsidP="002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74" w:rsidRDefault="00AA0574" w:rsidP="002E2F46">
      <w:r>
        <w:separator/>
      </w:r>
    </w:p>
  </w:footnote>
  <w:footnote w:type="continuationSeparator" w:id="0">
    <w:p w:rsidR="00AA0574" w:rsidRDefault="00AA0574" w:rsidP="002E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3AFE8"/>
    <w:multiLevelType w:val="singleLevel"/>
    <w:tmpl w:val="8223AF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99"/>
    <w:rsid w:val="001169B1"/>
    <w:rsid w:val="00136F7F"/>
    <w:rsid w:val="00197162"/>
    <w:rsid w:val="0022487D"/>
    <w:rsid w:val="00226AAF"/>
    <w:rsid w:val="00292EEB"/>
    <w:rsid w:val="002E2F46"/>
    <w:rsid w:val="00356118"/>
    <w:rsid w:val="00396171"/>
    <w:rsid w:val="00397744"/>
    <w:rsid w:val="003A7E82"/>
    <w:rsid w:val="00400935"/>
    <w:rsid w:val="00406743"/>
    <w:rsid w:val="00435980"/>
    <w:rsid w:val="00483FC7"/>
    <w:rsid w:val="004C0558"/>
    <w:rsid w:val="00516C41"/>
    <w:rsid w:val="005174A3"/>
    <w:rsid w:val="00646489"/>
    <w:rsid w:val="00677890"/>
    <w:rsid w:val="00695799"/>
    <w:rsid w:val="006A10CD"/>
    <w:rsid w:val="007265AF"/>
    <w:rsid w:val="00781C7D"/>
    <w:rsid w:val="00784CD4"/>
    <w:rsid w:val="007D11B1"/>
    <w:rsid w:val="008156CC"/>
    <w:rsid w:val="00820BCF"/>
    <w:rsid w:val="00884C64"/>
    <w:rsid w:val="00971303"/>
    <w:rsid w:val="009E542B"/>
    <w:rsid w:val="00A45CE1"/>
    <w:rsid w:val="00A67265"/>
    <w:rsid w:val="00AA0574"/>
    <w:rsid w:val="00AF3C29"/>
    <w:rsid w:val="00B959FA"/>
    <w:rsid w:val="00BE7208"/>
    <w:rsid w:val="00C928B1"/>
    <w:rsid w:val="00DE0732"/>
    <w:rsid w:val="00E572CD"/>
    <w:rsid w:val="00E9015A"/>
    <w:rsid w:val="00E91FC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E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2F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2F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6F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F7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169B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16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CE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2F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2F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6F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F7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169B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1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15</cp:revision>
  <cp:lastPrinted>2020-08-31T06:40:00Z</cp:lastPrinted>
  <dcterms:created xsi:type="dcterms:W3CDTF">2020-08-20T06:07:00Z</dcterms:created>
  <dcterms:modified xsi:type="dcterms:W3CDTF">2020-09-15T09:17:00Z</dcterms:modified>
</cp:coreProperties>
</file>